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30" w:type="dxa"/>
        <w:tblLayout w:type="fixed"/>
        <w:tblLook w:val="04A0"/>
      </w:tblPr>
      <w:tblGrid>
        <w:gridCol w:w="959"/>
        <w:gridCol w:w="1270"/>
        <w:gridCol w:w="1324"/>
        <w:gridCol w:w="1233"/>
        <w:gridCol w:w="1418"/>
        <w:gridCol w:w="1772"/>
        <w:gridCol w:w="1966"/>
        <w:gridCol w:w="5488"/>
      </w:tblGrid>
      <w:tr w:rsidR="008746F3" w:rsidRPr="00C24438" w:rsidTr="003708DE">
        <w:trPr>
          <w:trHeight w:val="1539"/>
        </w:trPr>
        <w:tc>
          <w:tcPr>
            <w:tcW w:w="959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33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72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66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5488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</w:tr>
      <w:tr w:rsidR="008746F3" w:rsidRPr="00C24438" w:rsidTr="003708DE">
        <w:trPr>
          <w:trHeight w:val="3683"/>
        </w:trPr>
        <w:tc>
          <w:tcPr>
            <w:tcW w:w="959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1324" w:type="dxa"/>
          </w:tcPr>
          <w:p w:rsidR="008746F3" w:rsidRPr="00C24438" w:rsidRDefault="00152D59" w:rsidP="0015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E2727" w:rsidRPr="00C2443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2727" w:rsidRPr="00C24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3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Веретенникова М.Н</w:t>
            </w:r>
          </w:p>
        </w:tc>
        <w:tc>
          <w:tcPr>
            <w:tcW w:w="1418" w:type="dxa"/>
          </w:tcPr>
          <w:p w:rsidR="00152D59" w:rsidRDefault="00152D59" w:rsidP="00476F2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Публицистический стиль. Проблем</w:t>
            </w:r>
          </w:p>
          <w:p w:rsidR="008746F3" w:rsidRPr="00C24438" w:rsidRDefault="00152D59" w:rsidP="00476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ный очерк.</w:t>
            </w:r>
          </w:p>
        </w:tc>
        <w:tc>
          <w:tcPr>
            <w:tcW w:w="1772" w:type="dxa"/>
          </w:tcPr>
          <w:p w:rsidR="008746F3" w:rsidRDefault="0015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152D59" w:rsidRPr="00C24438" w:rsidRDefault="0015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D59">
              <w:rPr>
                <w:rFonts w:ascii="Times New Roman" w:hAnsi="Times New Roman" w:cs="Times New Roman"/>
                <w:sz w:val="28"/>
                <w:szCs w:val="28"/>
              </w:rPr>
              <w:t>https://volna.org/russkij_jazyk/probliemnyi_ochierk__zhanry_publitsistichieskogho_stilia.html</w:t>
            </w:r>
          </w:p>
        </w:tc>
        <w:tc>
          <w:tcPr>
            <w:tcW w:w="1966" w:type="dxa"/>
          </w:tcPr>
          <w:p w:rsidR="008746F3" w:rsidRPr="00C24438" w:rsidRDefault="00152D59" w:rsidP="00476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Изучить презентацию.</w:t>
            </w:r>
          </w:p>
        </w:tc>
        <w:tc>
          <w:tcPr>
            <w:tcW w:w="5488" w:type="dxa"/>
          </w:tcPr>
          <w:p w:rsidR="008746F3" w:rsidRPr="00C24438" w:rsidRDefault="00152D59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нет.</w:t>
            </w:r>
          </w:p>
          <w:p w:rsidR="008746F3" w:rsidRPr="00C24438" w:rsidRDefault="008746F3" w:rsidP="00476F2F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620" w:rsidRDefault="00643620"/>
    <w:sectPr w:rsidR="00643620" w:rsidSect="00874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46F3"/>
    <w:rsid w:val="00115DE8"/>
    <w:rsid w:val="00152D59"/>
    <w:rsid w:val="001C5C8D"/>
    <w:rsid w:val="003708DE"/>
    <w:rsid w:val="00476F2F"/>
    <w:rsid w:val="00643620"/>
    <w:rsid w:val="007E2727"/>
    <w:rsid w:val="008746F3"/>
    <w:rsid w:val="00967966"/>
    <w:rsid w:val="00A95F81"/>
    <w:rsid w:val="00C24438"/>
    <w:rsid w:val="00E74448"/>
    <w:rsid w:val="00F2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7994-B4EB-4107-A9A4-DC60FCE5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2020-04-07T10:00:00Z</dcterms:created>
  <dcterms:modified xsi:type="dcterms:W3CDTF">2020-05-05T10:07:00Z</dcterms:modified>
</cp:coreProperties>
</file>