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892E0D">
        <w:rPr>
          <w:rFonts w:ascii="Times New Roman" w:hAnsi="Times New Roman"/>
          <w:sz w:val="28"/>
          <w:szCs w:val="28"/>
          <w:highlight w:val="yellow"/>
        </w:rPr>
        <w:t>12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892E0D">
        <w:rPr>
          <w:rFonts w:ascii="Times New Roman" w:hAnsi="Times New Roman"/>
          <w:sz w:val="28"/>
          <w:szCs w:val="28"/>
          <w:highlight w:val="yellow"/>
        </w:rPr>
        <w:t>45</w:t>
      </w:r>
      <w:r w:rsidR="009A1216">
        <w:rPr>
          <w:rFonts w:ascii="Times New Roman" w:hAnsi="Times New Roman"/>
          <w:sz w:val="28"/>
          <w:szCs w:val="28"/>
          <w:highlight w:val="yellow"/>
        </w:rPr>
        <w:t>-1</w:t>
      </w:r>
      <w:r w:rsidR="00892E0D">
        <w:rPr>
          <w:rFonts w:ascii="Times New Roman" w:hAnsi="Times New Roman"/>
          <w:sz w:val="28"/>
          <w:szCs w:val="28"/>
          <w:highlight w:val="yellow"/>
        </w:rPr>
        <w:t>3</w:t>
      </w:r>
      <w:r w:rsidR="009A1216">
        <w:rPr>
          <w:rFonts w:ascii="Times New Roman" w:hAnsi="Times New Roman"/>
          <w:sz w:val="28"/>
          <w:szCs w:val="28"/>
          <w:highlight w:val="yellow"/>
        </w:rPr>
        <w:t>.</w:t>
      </w:r>
      <w:r w:rsidR="00892E0D">
        <w:rPr>
          <w:rFonts w:ascii="Times New Roman" w:hAnsi="Times New Roman"/>
          <w:sz w:val="28"/>
          <w:szCs w:val="28"/>
          <w:highlight w:val="yellow"/>
        </w:rPr>
        <w:t>15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892E0D">
        <w:rPr>
          <w:rFonts w:ascii="Times New Roman" w:hAnsi="Times New Roman"/>
          <w:sz w:val="28"/>
          <w:szCs w:val="28"/>
          <w:highlight w:val="yellow"/>
        </w:rPr>
        <w:t>6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552"/>
        <w:gridCol w:w="1559"/>
        <w:gridCol w:w="1087"/>
      </w:tblGrid>
      <w:tr w:rsidR="00A24FB5" w:rsidRPr="00FA425D" w:rsidTr="00BE4086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5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08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E4086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8402E9" w:rsidP="00892E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92E0D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FE4BD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D67002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Нравственные проблемы в произведениях зарубежных писателей.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О.Генри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Слово о писателе. «Дары волхвов». Преданность и жертвенность во имя любви.</w:t>
            </w:r>
          </w:p>
        </w:tc>
        <w:tc>
          <w:tcPr>
            <w:tcW w:w="1517" w:type="dxa"/>
          </w:tcPr>
          <w:p w:rsidR="00226F44" w:rsidRDefault="00226F44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892E0D" w:rsidRDefault="00892E0D" w:rsidP="00226F4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E8074B" w:rsidRPr="00E8074B">
                <w:rPr>
                  <w:color w:val="0000FF"/>
                  <w:u w:val="single"/>
                </w:rPr>
                <w:t>https://interneturok.ru/lesson/literatura/7-klass/zarubezhnaya-literatura/o-genri-o-pisatele-rasskaz-dary-volhvov</w:t>
              </w:r>
            </w:hyperlink>
            <w:r w:rsidR="00E8074B">
              <w:t xml:space="preserve"> </w:t>
            </w:r>
          </w:p>
          <w:p w:rsidR="00892E0D" w:rsidRDefault="00892E0D" w:rsidP="00226F44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892E0D" w:rsidRDefault="00892E0D" w:rsidP="00226F4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Pr="00892E0D">
                <w:rPr>
                  <w:color w:val="0000FF"/>
                  <w:u w:val="single"/>
                </w:rPr>
                <w:t>https://uchitelya.com/literatura/54376-prezentaciya-istinnye-i-lozhnye-cennosti-v-rasskaze.html</w:t>
              </w:r>
            </w:hyperlink>
          </w:p>
          <w:p w:rsidR="00AE7B6F" w:rsidRPr="001D532E" w:rsidRDefault="00AE7B6F" w:rsidP="00892E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</w:t>
            </w:r>
            <w:r w:rsidR="00892E0D">
              <w:t>ю</w:t>
            </w:r>
            <w:r>
              <w:t xml:space="preserve"> по данной теме)</w:t>
            </w:r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</w:t>
            </w:r>
            <w:r w:rsidR="00D670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</w:t>
            </w:r>
            <w:r w:rsidR="00D67002">
              <w:rPr>
                <w:rFonts w:ascii="Times New Roman" w:hAnsi="Times New Roman"/>
                <w:sz w:val="28"/>
                <w:szCs w:val="28"/>
              </w:rPr>
              <w:t>54,страница 255-263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биографии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п</w:t>
            </w:r>
            <w:r w:rsidR="00D67002">
              <w:rPr>
                <w:rFonts w:ascii="Times New Roman" w:hAnsi="Times New Roman"/>
                <w:sz w:val="28"/>
                <w:szCs w:val="28"/>
              </w:rPr>
              <w:t>исателя</w:t>
            </w:r>
          </w:p>
          <w:p w:rsidR="008E25F8" w:rsidRPr="00FA425D" w:rsidRDefault="00D67002" w:rsidP="00D670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О.Генри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A24FB5" w:rsidRPr="00FA425D" w:rsidRDefault="00D67002" w:rsidP="00D670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 рассказ </w:t>
            </w:r>
            <w:proofErr w:type="spellStart"/>
            <w:r w:rsidR="00D17A3C">
              <w:rPr>
                <w:rFonts w:ascii="Times New Roman" w:hAnsi="Times New Roman"/>
                <w:sz w:val="28"/>
                <w:szCs w:val="28"/>
              </w:rPr>
              <w:t>О.Генри</w:t>
            </w:r>
            <w:proofErr w:type="spellEnd"/>
            <w:r w:rsidR="00D17A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«Дары волхвов».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087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23E9"/>
    <w:rsid w:val="000941E5"/>
    <w:rsid w:val="000D440F"/>
    <w:rsid w:val="00133ACE"/>
    <w:rsid w:val="001D532E"/>
    <w:rsid w:val="00214AC2"/>
    <w:rsid w:val="0022107A"/>
    <w:rsid w:val="00226F44"/>
    <w:rsid w:val="00284200"/>
    <w:rsid w:val="00285324"/>
    <w:rsid w:val="00286E4B"/>
    <w:rsid w:val="002A24C4"/>
    <w:rsid w:val="002B33F9"/>
    <w:rsid w:val="002C4EB8"/>
    <w:rsid w:val="002E5C45"/>
    <w:rsid w:val="002F1890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402E9"/>
    <w:rsid w:val="00892E0D"/>
    <w:rsid w:val="008E25F8"/>
    <w:rsid w:val="00915794"/>
    <w:rsid w:val="00924EA7"/>
    <w:rsid w:val="00927C97"/>
    <w:rsid w:val="009A1216"/>
    <w:rsid w:val="009D7071"/>
    <w:rsid w:val="00A24FB5"/>
    <w:rsid w:val="00A626BF"/>
    <w:rsid w:val="00AB0F1B"/>
    <w:rsid w:val="00AD54FD"/>
    <w:rsid w:val="00AE7B6F"/>
    <w:rsid w:val="00B0045F"/>
    <w:rsid w:val="00B35EDB"/>
    <w:rsid w:val="00B72119"/>
    <w:rsid w:val="00BB6DC4"/>
    <w:rsid w:val="00BE4086"/>
    <w:rsid w:val="00C10322"/>
    <w:rsid w:val="00C12A18"/>
    <w:rsid w:val="00C566C2"/>
    <w:rsid w:val="00C904C2"/>
    <w:rsid w:val="00CC4562"/>
    <w:rsid w:val="00CE3A95"/>
    <w:rsid w:val="00D17A3C"/>
    <w:rsid w:val="00D67002"/>
    <w:rsid w:val="00D8211B"/>
    <w:rsid w:val="00D92C5C"/>
    <w:rsid w:val="00DE16DD"/>
    <w:rsid w:val="00E40948"/>
    <w:rsid w:val="00E8074B"/>
    <w:rsid w:val="00EE369F"/>
    <w:rsid w:val="00F1598E"/>
    <w:rsid w:val="00F73025"/>
    <w:rsid w:val="00F905A3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telya.com/literatura/54376-prezentaciya-istinnye-i-lozhnye-cennosti-v-rasskaze.html" TargetMode="External"/><Relationship Id="rId5" Type="http://schemas.openxmlformats.org/officeDocument/2006/relationships/hyperlink" Target="https://interneturok.ru/lesson/literatura/7-klass/zarubezhnaya-literatura/o-genri-o-pisatele-rasskaz-dary-volhv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69</cp:revision>
  <cp:lastPrinted>2020-03-25T06:28:00Z</cp:lastPrinted>
  <dcterms:created xsi:type="dcterms:W3CDTF">2020-03-26T09:10:00Z</dcterms:created>
  <dcterms:modified xsi:type="dcterms:W3CDTF">2020-05-24T10:04:00Z</dcterms:modified>
</cp:coreProperties>
</file>